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3" w:rsidRPr="001D5DFF" w:rsidRDefault="00115313" w:rsidP="00115313">
      <w:pPr>
        <w:jc w:val="center"/>
        <w:outlineLvl w:val="0"/>
        <w:rPr>
          <w:b/>
        </w:rPr>
      </w:pPr>
      <w:r w:rsidRPr="001D5DFF">
        <w:rPr>
          <w:b/>
        </w:rPr>
        <w:t>ЗАКЛЮЧЕНИЕ</w:t>
      </w:r>
    </w:p>
    <w:p w:rsidR="00115313" w:rsidRPr="001D5DFF" w:rsidRDefault="00115313" w:rsidP="00115313">
      <w:pPr>
        <w:ind w:firstLine="709"/>
        <w:jc w:val="center"/>
        <w:outlineLvl w:val="0"/>
        <w:rPr>
          <w:b/>
        </w:rPr>
      </w:pPr>
      <w:r w:rsidRPr="001D5DFF">
        <w:rPr>
          <w:b/>
        </w:rPr>
        <w:t>о результатах публичных слушаний</w:t>
      </w:r>
    </w:p>
    <w:p w:rsidR="00115313" w:rsidRPr="001D5DFF" w:rsidRDefault="00115313" w:rsidP="00115313">
      <w:pPr>
        <w:ind w:firstLine="709"/>
        <w:jc w:val="center"/>
        <w:outlineLvl w:val="0"/>
        <w:rPr>
          <w:b/>
        </w:rPr>
      </w:pPr>
    </w:p>
    <w:p w:rsidR="00115313" w:rsidRPr="001D5DFF" w:rsidRDefault="00115313" w:rsidP="00115313">
      <w:pPr>
        <w:ind w:firstLine="709"/>
        <w:jc w:val="both"/>
      </w:pPr>
      <w:r w:rsidRPr="001D5DFF">
        <w:t>Публичные слушания назначены постановлением главы города Новочебоксарска Чувашской Республики от 20.12.2018 г. № 97 «О назначении даты пров</w:t>
      </w:r>
      <w:r w:rsidRPr="001D5DFF">
        <w:t>е</w:t>
      </w:r>
      <w:r w:rsidRPr="001D5DFF">
        <w:t>дения публичных слушаний по проекту внесения изменений в Правила землепользования и застройки в городском округе г</w:t>
      </w:r>
      <w:r w:rsidRPr="001D5DFF">
        <w:t>о</w:t>
      </w:r>
      <w:r w:rsidRPr="001D5DFF">
        <w:t>рода Новочебоксарск».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  <w:outlineLvl w:val="0"/>
      </w:pPr>
      <w:r w:rsidRPr="001D5DFF">
        <w:rPr>
          <w:b/>
        </w:rPr>
        <w:t>Тема публичных слушаний:</w:t>
      </w:r>
      <w:r w:rsidRPr="001D5DFF">
        <w:t xml:space="preserve"> </w:t>
      </w:r>
    </w:p>
    <w:p w:rsidR="00115313" w:rsidRPr="001D5DFF" w:rsidRDefault="00115313" w:rsidP="00115313">
      <w:pPr>
        <w:ind w:firstLine="709"/>
        <w:jc w:val="both"/>
      </w:pPr>
      <w:r w:rsidRPr="001D5DFF">
        <w:t>Рассмотрение Проекта внесения изменений в Правила землепользования и застройки в городском окр</w:t>
      </w:r>
      <w:r w:rsidRPr="001D5DFF">
        <w:t>у</w:t>
      </w:r>
      <w:r w:rsidRPr="001D5DFF">
        <w:t>ге города Новочебоксарск.</w:t>
      </w:r>
    </w:p>
    <w:p w:rsidR="00115313" w:rsidRPr="001D5DFF" w:rsidRDefault="00115313" w:rsidP="00115313">
      <w:pPr>
        <w:ind w:firstLine="709"/>
        <w:jc w:val="both"/>
        <w:rPr>
          <w:b/>
        </w:rPr>
      </w:pPr>
    </w:p>
    <w:p w:rsidR="00115313" w:rsidRPr="001D5DFF" w:rsidRDefault="00115313" w:rsidP="00115313">
      <w:pPr>
        <w:tabs>
          <w:tab w:val="left" w:pos="426"/>
        </w:tabs>
        <w:ind w:firstLine="709"/>
        <w:jc w:val="both"/>
      </w:pPr>
      <w:r w:rsidRPr="001D5DFF">
        <w:rPr>
          <w:b/>
        </w:rPr>
        <w:t>Инициаторы публичных слушаний:</w:t>
      </w:r>
      <w:r w:rsidRPr="001D5DFF">
        <w:t xml:space="preserve"> Глава города Новочебоксарска – Матвеев Олег Аркадь</w:t>
      </w:r>
      <w:r w:rsidRPr="001D5DFF">
        <w:t>е</w:t>
      </w:r>
      <w:r w:rsidRPr="001D5DFF">
        <w:t>вич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</w:pPr>
      <w:r w:rsidRPr="001D5DFF">
        <w:rPr>
          <w:b/>
        </w:rPr>
        <w:t>Дата и время проведения:</w:t>
      </w:r>
      <w:r w:rsidRPr="001D5DFF">
        <w:t xml:space="preserve"> </w:t>
      </w:r>
      <w:r w:rsidRPr="001D5DFF">
        <w:rPr>
          <w:bCs/>
        </w:rPr>
        <w:t xml:space="preserve">05 марта 2019 </w:t>
      </w:r>
      <w:r w:rsidRPr="001D5DFF">
        <w:t>г. в 17 ч</w:t>
      </w:r>
      <w:r w:rsidRPr="001D5DFF">
        <w:t>а</w:t>
      </w:r>
      <w:r w:rsidRPr="001D5DFF">
        <w:t>сов.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</w:pPr>
      <w:r w:rsidRPr="001D5DFF">
        <w:rPr>
          <w:b/>
        </w:rPr>
        <w:t>Место проведения:</w:t>
      </w:r>
      <w:r w:rsidRPr="001D5DFF">
        <w:t xml:space="preserve"> г. Новочебоксарск, ул. </w:t>
      </w:r>
      <w:proofErr w:type="spellStart"/>
      <w:r w:rsidRPr="001D5DFF">
        <w:t>Винокурова</w:t>
      </w:r>
      <w:proofErr w:type="spellEnd"/>
      <w:r w:rsidRPr="001D5DFF">
        <w:t>, д.14 (актовый зал администрации г</w:t>
      </w:r>
      <w:r w:rsidRPr="001D5DFF">
        <w:t>о</w:t>
      </w:r>
      <w:r w:rsidRPr="001D5DFF">
        <w:t>рода Новочебоксарска).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</w:pPr>
      <w:r w:rsidRPr="001D5DFF">
        <w:rPr>
          <w:b/>
        </w:rPr>
        <w:t>Присутствовало:</w:t>
      </w:r>
      <w:r w:rsidRPr="001D5DFF">
        <w:t xml:space="preserve"> </w:t>
      </w:r>
      <w:r w:rsidRPr="001D5DFF">
        <w:rPr>
          <w:color w:val="000000"/>
        </w:rPr>
        <w:t>134</w:t>
      </w:r>
      <w:r w:rsidRPr="001D5DFF">
        <w:t xml:space="preserve"> человека.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  <w:outlineLvl w:val="0"/>
        <w:rPr>
          <w:b/>
        </w:rPr>
      </w:pPr>
      <w:r w:rsidRPr="001D5DFF">
        <w:rPr>
          <w:b/>
        </w:rPr>
        <w:t>Информирование о проведении:</w:t>
      </w:r>
    </w:p>
    <w:p w:rsidR="00115313" w:rsidRPr="001D5DFF" w:rsidRDefault="00115313" w:rsidP="00115313">
      <w:pPr>
        <w:ind w:firstLine="709"/>
        <w:jc w:val="both"/>
      </w:pPr>
      <w:r w:rsidRPr="001D5DFF">
        <w:t xml:space="preserve">- размещение вышеуказанного постановления на </w:t>
      </w:r>
      <w:proofErr w:type="gramStart"/>
      <w:r w:rsidRPr="001D5DFF">
        <w:t>сайте</w:t>
      </w:r>
      <w:proofErr w:type="gramEnd"/>
      <w:r w:rsidRPr="001D5DFF">
        <w:t xml:space="preserve"> города Новочебоксарска в сети «Инте</w:t>
      </w:r>
      <w:r w:rsidRPr="001D5DFF">
        <w:t>р</w:t>
      </w:r>
      <w:r w:rsidRPr="001D5DFF">
        <w:t>нет»;</w:t>
      </w:r>
    </w:p>
    <w:p w:rsidR="00115313" w:rsidRPr="001D5DFF" w:rsidRDefault="00115313" w:rsidP="00115313">
      <w:pPr>
        <w:ind w:firstLine="709"/>
        <w:jc w:val="both"/>
      </w:pPr>
      <w:r w:rsidRPr="001D5DFF">
        <w:t>- извещение о проведении публичных слушаний в информационном вестнике местного сам</w:t>
      </w:r>
      <w:r w:rsidRPr="001D5DFF">
        <w:t>о</w:t>
      </w:r>
      <w:r w:rsidRPr="001D5DFF">
        <w:t>управления города Новочебоксарска от 24.12.2018 г. № 21;</w:t>
      </w:r>
    </w:p>
    <w:p w:rsidR="00115313" w:rsidRPr="001D5DFF" w:rsidRDefault="00115313" w:rsidP="00115313">
      <w:pPr>
        <w:ind w:firstLine="709"/>
        <w:jc w:val="both"/>
      </w:pPr>
      <w:r w:rsidRPr="001D5DFF">
        <w:t>- уведомления телефонограммой, посредством факсимильной связи начальников управлений, отделов, структурных подразделений администрации города Новочебокса</w:t>
      </w:r>
      <w:r w:rsidRPr="001D5DFF">
        <w:t>р</w:t>
      </w:r>
      <w:r w:rsidRPr="001D5DFF">
        <w:t>ска, прокуратуры города Новочебоксарска, коммунальных служб города и других заинтересова</w:t>
      </w:r>
      <w:r w:rsidRPr="001D5DFF">
        <w:t>н</w:t>
      </w:r>
      <w:r w:rsidRPr="001D5DFF">
        <w:t>ных лиц.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jc w:val="both"/>
        <w:outlineLvl w:val="0"/>
        <w:rPr>
          <w:b/>
        </w:rPr>
      </w:pPr>
      <w:r w:rsidRPr="001D5DFF">
        <w:rPr>
          <w:b/>
        </w:rPr>
        <w:t>О ходе публичных слушаний:</w:t>
      </w:r>
    </w:p>
    <w:p w:rsidR="00115313" w:rsidRPr="001D5DFF" w:rsidRDefault="00115313" w:rsidP="00115313">
      <w:pPr>
        <w:ind w:firstLine="709"/>
        <w:jc w:val="both"/>
      </w:pPr>
      <w:r w:rsidRPr="001D5DFF">
        <w:t xml:space="preserve">Публичные слушания по рассмотрению </w:t>
      </w:r>
      <w:r w:rsidRPr="001D5DFF">
        <w:rPr>
          <w:bCs/>
        </w:rPr>
        <w:t xml:space="preserve">проекта </w:t>
      </w:r>
      <w:r w:rsidRPr="001D5DFF">
        <w:t>внесения изменений в Правила земл</w:t>
      </w:r>
      <w:r w:rsidRPr="001D5DFF">
        <w:t>е</w:t>
      </w:r>
      <w:r w:rsidRPr="001D5DFF">
        <w:t>пользования и застройки в городском округе города Новочебокса</w:t>
      </w:r>
      <w:proofErr w:type="gramStart"/>
      <w:r w:rsidRPr="001D5DFF">
        <w:t>рск пр</w:t>
      </w:r>
      <w:proofErr w:type="gramEnd"/>
      <w:r w:rsidRPr="001D5DFF">
        <w:t>оводились с участием граждан, проживающих на территории города Новочебоксарска, лиц, законные интересы которых могут быть нарушены в связи с ре</w:t>
      </w:r>
      <w:r w:rsidRPr="001D5DFF">
        <w:t>а</w:t>
      </w:r>
      <w:r w:rsidRPr="001D5DFF">
        <w:t>лизацией данного проекта.</w:t>
      </w:r>
    </w:p>
    <w:p w:rsidR="00115313" w:rsidRPr="001D5DFF" w:rsidRDefault="00115313" w:rsidP="00115313">
      <w:pPr>
        <w:ind w:firstLine="709"/>
        <w:jc w:val="both"/>
      </w:pPr>
      <w:r w:rsidRPr="001D5DFF">
        <w:t>Комиссия по землепользованию и застройке организовала презентацию вышеуказанного вопр</w:t>
      </w:r>
      <w:r w:rsidRPr="001D5DFF">
        <w:t>о</w:t>
      </w:r>
      <w:r w:rsidRPr="001D5DFF">
        <w:t xml:space="preserve">са. </w:t>
      </w:r>
    </w:p>
    <w:p w:rsidR="00115313" w:rsidRDefault="00115313" w:rsidP="00115313">
      <w:pPr>
        <w:ind w:firstLine="709"/>
        <w:jc w:val="both"/>
      </w:pPr>
      <w:r w:rsidRPr="00F22956">
        <w:t>Участник</w:t>
      </w:r>
      <w:r>
        <w:t>и</w:t>
      </w:r>
      <w:r w:rsidRPr="00F22956">
        <w:t xml:space="preserve"> публичных слушаний – заявител</w:t>
      </w:r>
      <w:r>
        <w:t>и</w:t>
      </w:r>
      <w:r w:rsidRPr="00F22956">
        <w:t xml:space="preserve"> поочередно представляли обсуждаемые темы. На все заданные в ходе обсуждения вопросы были получены исче</w:t>
      </w:r>
      <w:r w:rsidRPr="00F22956">
        <w:t>р</w:t>
      </w:r>
      <w:r w:rsidRPr="00F22956">
        <w:t>пывающие ответы.</w:t>
      </w:r>
    </w:p>
    <w:p w:rsidR="00115313" w:rsidRPr="001D5DFF" w:rsidRDefault="00115313" w:rsidP="00115313">
      <w:pPr>
        <w:ind w:firstLine="709"/>
        <w:jc w:val="both"/>
      </w:pPr>
      <w:r w:rsidRPr="001D5DFF">
        <w:t xml:space="preserve">В Комиссию по </w:t>
      </w:r>
      <w:r w:rsidRPr="001D5DFF">
        <w:rPr>
          <w:bCs/>
        </w:rPr>
        <w:t xml:space="preserve">землепользованию и застройке поступили предложения к проекту </w:t>
      </w:r>
      <w:r w:rsidRPr="001D5DFF">
        <w:t>вн</w:t>
      </w:r>
      <w:r w:rsidRPr="001D5DFF">
        <w:t>е</w:t>
      </w:r>
      <w:r w:rsidRPr="001D5DFF">
        <w:t>сения изменений в Правила землепользования и застройки в городском округе города Новоч</w:t>
      </w:r>
      <w:r w:rsidRPr="001D5DFF">
        <w:t>е</w:t>
      </w:r>
      <w:r w:rsidRPr="001D5DFF">
        <w:t>боксарск</w:t>
      </w:r>
      <w:r w:rsidRPr="001D5DFF">
        <w:rPr>
          <w:bCs/>
        </w:rPr>
        <w:t xml:space="preserve"> (копии заявлений прикладываются).</w:t>
      </w:r>
    </w:p>
    <w:p w:rsidR="00115313" w:rsidRPr="001D5DFF" w:rsidRDefault="00115313" w:rsidP="00115313">
      <w:pPr>
        <w:ind w:firstLine="709"/>
        <w:jc w:val="both"/>
      </w:pPr>
    </w:p>
    <w:p w:rsidR="00115313" w:rsidRPr="001D5DFF" w:rsidRDefault="00115313" w:rsidP="00115313">
      <w:pPr>
        <w:ind w:firstLine="709"/>
        <w:outlineLvl w:val="0"/>
        <w:rPr>
          <w:b/>
        </w:rPr>
      </w:pPr>
      <w:r w:rsidRPr="001D5DFF">
        <w:rPr>
          <w:b/>
        </w:rPr>
        <w:t>Выводы публичных слушаний:</w:t>
      </w:r>
    </w:p>
    <w:p w:rsidR="00115313" w:rsidRPr="001D5DFF" w:rsidRDefault="00115313" w:rsidP="00115313">
      <w:pPr>
        <w:ind w:firstLine="709"/>
        <w:jc w:val="both"/>
      </w:pPr>
      <w:r w:rsidRPr="001D5DFF">
        <w:t xml:space="preserve">1. </w:t>
      </w:r>
      <w:proofErr w:type="gramStart"/>
      <w:r w:rsidRPr="001D5DFF">
        <w:t>В результате рассмотрения материалов публичных слушаний установлено сл</w:t>
      </w:r>
      <w:r w:rsidRPr="001D5DFF">
        <w:t>е</w:t>
      </w:r>
      <w:r w:rsidRPr="001D5DFF">
        <w:t>дующее: порядок и процедура публичных слушаний соблюдены согласно Положению о публичных слушаниях, утвержденному решением Новочебоксарского городского Собрания депутатов Ч</w:t>
      </w:r>
      <w:r w:rsidRPr="001D5DFF">
        <w:t>у</w:t>
      </w:r>
      <w:r w:rsidRPr="001D5DFF">
        <w:t xml:space="preserve">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1D5DFF">
          <w:t>2005 г</w:t>
        </w:r>
      </w:smartTag>
      <w:r w:rsidRPr="001D5DFF">
        <w:t>. № С 3-1.</w:t>
      </w:r>
      <w:proofErr w:type="gramEnd"/>
    </w:p>
    <w:p w:rsidR="00115313" w:rsidRPr="001D5DFF" w:rsidRDefault="00115313" w:rsidP="00115313">
      <w:pPr>
        <w:ind w:firstLine="709"/>
        <w:jc w:val="both"/>
        <w:rPr>
          <w:b/>
        </w:rPr>
      </w:pPr>
      <w:r w:rsidRPr="001D5DFF">
        <w:lastRenderedPageBreak/>
        <w:t>2. Публичные слушания по рассмотрению проекта внесений изменений в Правила землепользования и застройки городского округа Новочебокса</w:t>
      </w:r>
      <w:proofErr w:type="gramStart"/>
      <w:r w:rsidRPr="001D5DFF">
        <w:t>рск</w:t>
      </w:r>
      <w:r w:rsidRPr="001D5DFF">
        <w:rPr>
          <w:b/>
        </w:rPr>
        <w:t xml:space="preserve"> сч</w:t>
      </w:r>
      <w:proofErr w:type="gramEnd"/>
      <w:r w:rsidRPr="001D5DFF">
        <w:rPr>
          <w:b/>
        </w:rPr>
        <w:t>итать состоявш</w:t>
      </w:r>
      <w:r w:rsidRPr="001D5DFF">
        <w:rPr>
          <w:b/>
        </w:rPr>
        <w:t>и</w:t>
      </w:r>
      <w:r w:rsidRPr="001D5DFF">
        <w:rPr>
          <w:b/>
        </w:rPr>
        <w:t>мися.</w:t>
      </w:r>
    </w:p>
    <w:p w:rsidR="00115313" w:rsidRPr="001D5DFF" w:rsidRDefault="00115313" w:rsidP="00115313">
      <w:pPr>
        <w:ind w:firstLine="709"/>
        <w:jc w:val="both"/>
      </w:pPr>
      <w:r w:rsidRPr="001D5DFF">
        <w:t>3. Предложения, поступившие с момента оповещения о проведении публичных слуш</w:t>
      </w:r>
      <w:r w:rsidRPr="001D5DFF">
        <w:t>а</w:t>
      </w:r>
      <w:r w:rsidRPr="001D5DFF">
        <w:t>ний, приложить к протоколу публичных слушаний.</w:t>
      </w:r>
    </w:p>
    <w:p w:rsidR="00115313" w:rsidRPr="009C0AAA" w:rsidRDefault="00115313" w:rsidP="00115313">
      <w:pPr>
        <w:ind w:firstLine="709"/>
        <w:jc w:val="both"/>
      </w:pPr>
      <w:r w:rsidRPr="009C0AAA">
        <w:t>4. Комиссии по землепользованию и застройке города Новочебоксарска на основ</w:t>
      </w:r>
      <w:r w:rsidRPr="009C0AAA">
        <w:t>а</w:t>
      </w:r>
      <w:r w:rsidRPr="009C0AAA">
        <w:t xml:space="preserve">нии заключения о результатах данных публичных слушаний осуществить </w:t>
      </w:r>
      <w:r>
        <w:t>доработку пр</w:t>
      </w:r>
      <w:r>
        <w:t>о</w:t>
      </w:r>
      <w:r>
        <w:t xml:space="preserve">екта и </w:t>
      </w:r>
      <w:r w:rsidRPr="009C0AAA">
        <w:t>подготов</w:t>
      </w:r>
      <w:r>
        <w:t>ить</w:t>
      </w:r>
      <w:r w:rsidRPr="009C0AAA">
        <w:t xml:space="preserve"> рекоменда</w:t>
      </w:r>
      <w:r>
        <w:t>ции</w:t>
      </w:r>
      <w:r>
        <w:t xml:space="preserve"> о внесении</w:t>
      </w:r>
      <w:r w:rsidRPr="009C0AAA">
        <w:t xml:space="preserve"> </w:t>
      </w:r>
      <w:bookmarkStart w:id="0" w:name="_GoBack"/>
      <w:bookmarkEnd w:id="0"/>
      <w:r w:rsidRPr="009C0AAA">
        <w:t>изменений в Правила землепол</w:t>
      </w:r>
      <w:r w:rsidRPr="009C0AAA">
        <w:t>ь</w:t>
      </w:r>
      <w:r w:rsidRPr="009C0AAA">
        <w:t>зования и застройки городского округа Новочебоксарск согласно прилагаемых матери</w:t>
      </w:r>
      <w:r w:rsidRPr="009C0AAA">
        <w:t>а</w:t>
      </w:r>
      <w:r w:rsidRPr="009C0AAA">
        <w:t>лов и выявленных несоответ</w:t>
      </w:r>
      <w:r>
        <w:t>ствий действующему законодательству РФ</w:t>
      </w:r>
      <w:r w:rsidRPr="009C0AAA">
        <w:t>, в том числе:</w:t>
      </w:r>
    </w:p>
    <w:p w:rsidR="00115313" w:rsidRPr="009C0AAA" w:rsidRDefault="00115313" w:rsidP="00115313">
      <w:pPr>
        <w:ind w:firstLine="709"/>
        <w:jc w:val="both"/>
      </w:pPr>
      <w:r>
        <w:t>-</w:t>
      </w:r>
      <w:r w:rsidRPr="009C0AAA">
        <w:t xml:space="preserve"> </w:t>
      </w:r>
      <w:r>
        <w:t>с</w:t>
      </w:r>
      <w:r w:rsidRPr="009C0AAA">
        <w:t xml:space="preserve"> целью приведения проекта с действующим законодательством </w:t>
      </w:r>
      <w:r>
        <w:t xml:space="preserve">РФ </w:t>
      </w:r>
      <w:r w:rsidRPr="009C0AAA">
        <w:t>необходимо вне</w:t>
      </w:r>
      <w:r>
        <w:t>сти дополнительные уточнения</w:t>
      </w:r>
      <w:r w:rsidRPr="009C0AAA">
        <w:t xml:space="preserve"> </w:t>
      </w:r>
      <w:r>
        <w:t xml:space="preserve">юридико-технического характера </w:t>
      </w:r>
      <w:r w:rsidRPr="009C0AAA">
        <w:t>в гл. 1 прое</w:t>
      </w:r>
      <w:r w:rsidRPr="009C0AAA">
        <w:t>к</w:t>
      </w:r>
      <w:r w:rsidRPr="009C0AAA">
        <w:t>та;</w:t>
      </w:r>
    </w:p>
    <w:p w:rsidR="00115313" w:rsidRDefault="00115313" w:rsidP="00115313">
      <w:pPr>
        <w:ind w:firstLine="709"/>
        <w:jc w:val="both"/>
      </w:pPr>
      <w:r>
        <w:t>- у</w:t>
      </w:r>
      <w:r w:rsidRPr="009C0AAA">
        <w:t>читывая</w:t>
      </w:r>
      <w:r>
        <w:t xml:space="preserve"> возражения граждан в части увеличения зоны ЦД-1 на территории детского городка</w:t>
      </w:r>
      <w:r w:rsidRPr="009C0AAA">
        <w:t>, а т</w:t>
      </w:r>
      <w:r>
        <w:t>акже во исполнение</w:t>
      </w:r>
      <w:r w:rsidRPr="009C0AAA">
        <w:t xml:space="preserve"> </w:t>
      </w:r>
      <w:r>
        <w:t>требований</w:t>
      </w:r>
      <w:r w:rsidRPr="009C0AAA">
        <w:t xml:space="preserve"> </w:t>
      </w:r>
      <w:r>
        <w:t>Градостроительного кодекса РФ</w:t>
      </w:r>
      <w:r w:rsidRPr="009C0AAA">
        <w:t>, необходимо</w:t>
      </w:r>
      <w:r w:rsidRPr="009C0AAA">
        <w:rPr>
          <w:b/>
        </w:rPr>
        <w:t xml:space="preserve"> </w:t>
      </w:r>
      <w:r w:rsidRPr="009C0AAA">
        <w:t>приве</w:t>
      </w:r>
      <w:r>
        <w:t xml:space="preserve">сти эту </w:t>
      </w:r>
      <w:r w:rsidRPr="009C0AAA">
        <w:t xml:space="preserve">территориальную зону проекта Правил </w:t>
      </w:r>
      <w:r>
        <w:t xml:space="preserve">в соответствие с </w:t>
      </w:r>
      <w:r w:rsidRPr="009C0AAA">
        <w:t>функцио</w:t>
      </w:r>
      <w:r>
        <w:t>нальной зоной</w:t>
      </w:r>
      <w:r w:rsidRPr="009C0AAA">
        <w:t>, определенной</w:t>
      </w:r>
      <w:r>
        <w:t xml:space="preserve"> Генеральным пл</w:t>
      </w:r>
      <w:r>
        <w:t>а</w:t>
      </w:r>
      <w:r>
        <w:t>ном;</w:t>
      </w:r>
    </w:p>
    <w:p w:rsidR="00115313" w:rsidRPr="001D5DFF" w:rsidRDefault="00115313" w:rsidP="00115313">
      <w:pPr>
        <w:ind w:firstLine="709"/>
        <w:jc w:val="both"/>
      </w:pPr>
      <w:r>
        <w:t xml:space="preserve">- </w:t>
      </w:r>
      <w:proofErr w:type="gramStart"/>
      <w:r>
        <w:t>доработать и представить</w:t>
      </w:r>
      <w:proofErr w:type="gramEnd"/>
      <w:r>
        <w:t xml:space="preserve"> на рассмотрение иные предложения, поступившие вм</w:t>
      </w:r>
      <w:r>
        <w:t>е</w:t>
      </w:r>
      <w:r>
        <w:t>сте с материалами публичных слушаний.</w:t>
      </w:r>
    </w:p>
    <w:p w:rsidR="00115313" w:rsidRDefault="00115313" w:rsidP="00115313">
      <w:pPr>
        <w:ind w:firstLine="709"/>
        <w:jc w:val="both"/>
      </w:pPr>
      <w:r w:rsidRPr="001D5DFF">
        <w:t xml:space="preserve">5. </w:t>
      </w:r>
      <w:r w:rsidRPr="00515A0D">
        <w:t>Аппарату Новочебоксарского городского Собрания депутатов обеспечить опублик</w:t>
      </w:r>
      <w:r w:rsidRPr="00515A0D">
        <w:t>о</w:t>
      </w:r>
      <w:r w:rsidRPr="00515A0D">
        <w:t>вание заключения о результатах публичных слушаний в порядке, установленном для официального опубликования муниципальных правовых актов с учетом положений законодательства о градостроительной деятельности и разместить на официальном сайте г</w:t>
      </w:r>
      <w:r w:rsidRPr="00515A0D">
        <w:t>о</w:t>
      </w:r>
      <w:r w:rsidRPr="00515A0D">
        <w:t>рода Новочебоксарска в сети «Интернет».</w:t>
      </w:r>
    </w:p>
    <w:p w:rsidR="00115313" w:rsidRDefault="00115313" w:rsidP="00115313">
      <w:pPr>
        <w:ind w:firstLine="709"/>
        <w:jc w:val="both"/>
      </w:pPr>
    </w:p>
    <w:p w:rsidR="00115313" w:rsidRDefault="00115313" w:rsidP="00115313">
      <w:pPr>
        <w:ind w:firstLine="709"/>
        <w:jc w:val="both"/>
      </w:pPr>
    </w:p>
    <w:p w:rsidR="00115313" w:rsidRDefault="00115313" w:rsidP="00115313">
      <w:pPr>
        <w:ind w:firstLine="709"/>
        <w:jc w:val="both"/>
      </w:pPr>
    </w:p>
    <w:p w:rsidR="00115313" w:rsidRPr="004B165C" w:rsidRDefault="00115313" w:rsidP="00115313">
      <w:pPr>
        <w:jc w:val="both"/>
        <w:rPr>
          <w:rFonts w:eastAsia="Calibri"/>
          <w:lang w:eastAsia="en-US"/>
        </w:rPr>
      </w:pPr>
      <w:r w:rsidRPr="004B165C">
        <w:rPr>
          <w:rFonts w:eastAsia="Calibri"/>
          <w:lang w:eastAsia="en-US"/>
        </w:rPr>
        <w:t>Глава города Новочебоксарска</w:t>
      </w:r>
    </w:p>
    <w:p w:rsidR="00115313" w:rsidRPr="004B165C" w:rsidRDefault="00115313" w:rsidP="001153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Чувашской Республики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 w:rsidRPr="004B165C">
        <w:rPr>
          <w:rFonts w:eastAsia="Calibri"/>
          <w:lang w:eastAsia="en-US"/>
        </w:rPr>
        <w:t xml:space="preserve">  О.А. Матв</w:t>
      </w:r>
      <w:r w:rsidRPr="004B165C">
        <w:rPr>
          <w:rFonts w:eastAsia="Calibri"/>
          <w:lang w:eastAsia="en-US"/>
        </w:rPr>
        <w:t>е</w:t>
      </w:r>
      <w:r w:rsidRPr="004B165C">
        <w:rPr>
          <w:rFonts w:eastAsia="Calibri"/>
          <w:lang w:eastAsia="en-US"/>
        </w:rPr>
        <w:t>ев</w:t>
      </w:r>
    </w:p>
    <w:p w:rsidR="00F17265" w:rsidRDefault="00F17265"/>
    <w:sectPr w:rsidR="00F17265" w:rsidSect="00515A0D">
      <w:footerReference w:type="even" r:id="rId5"/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8" w:rsidRDefault="00115313" w:rsidP="00AE1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4D8" w:rsidRDefault="001153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8" w:rsidRDefault="00115313" w:rsidP="00AE1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64D8" w:rsidRDefault="001153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B"/>
    <w:rsid w:val="00115313"/>
    <w:rsid w:val="00B70A3B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5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5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5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5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2</cp:revision>
  <dcterms:created xsi:type="dcterms:W3CDTF">2019-03-21T05:26:00Z</dcterms:created>
  <dcterms:modified xsi:type="dcterms:W3CDTF">2019-03-21T05:28:00Z</dcterms:modified>
</cp:coreProperties>
</file>